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F0" w:rsidRPr="00EA137E" w:rsidRDefault="002A1F89" w:rsidP="00EA137E">
      <w:pPr>
        <w:bidi/>
        <w:spacing w:after="0"/>
        <w:outlineLvl w:val="0"/>
        <w:rPr>
          <w:rFonts w:cs="B Zar"/>
          <w:b/>
          <w:bCs/>
          <w:rtl/>
          <w:lang w:bidi="fa-IR"/>
        </w:rPr>
      </w:pPr>
      <w:r w:rsidRPr="00EA137E">
        <w:rPr>
          <w:rFonts w:cs="B Zar" w:hint="cs"/>
          <w:b/>
          <w:bCs/>
          <w:rtl/>
        </w:rPr>
        <w:t>اطلاعات درس</w:t>
      </w:r>
    </w:p>
    <w:p w:rsidR="00D7268B" w:rsidRPr="00EA137E" w:rsidRDefault="002A1F89" w:rsidP="00EA137E">
      <w:pPr>
        <w:bidi/>
        <w:spacing w:after="0"/>
        <w:rPr>
          <w:rFonts w:cs="B Zar"/>
          <w:rtl/>
          <w:lang w:bidi="fa-IR"/>
        </w:rPr>
      </w:pPr>
      <w:r w:rsidRPr="00EA137E">
        <w:rPr>
          <w:rFonts w:cs="B Zar" w:hint="cs"/>
          <w:b/>
          <w:bCs/>
          <w:rtl/>
          <w:lang w:bidi="fa-IR"/>
        </w:rPr>
        <w:t>عنوان درس:</w:t>
      </w:r>
      <w:r w:rsidR="00CA399F" w:rsidRPr="00EA137E">
        <w:rPr>
          <w:rFonts w:cs="B Zar" w:hint="cs"/>
          <w:b/>
          <w:bCs/>
          <w:rtl/>
          <w:lang w:bidi="fa-IR"/>
        </w:rPr>
        <w:t xml:space="preserve"> </w:t>
      </w:r>
      <w:r w:rsidR="00EA137E" w:rsidRPr="00EA137E">
        <w:rPr>
          <w:rFonts w:cs="B Zar" w:hint="cs"/>
          <w:b/>
          <w:bCs/>
          <w:rtl/>
          <w:lang w:bidi="fa-IR"/>
        </w:rPr>
        <w:t xml:space="preserve">اصول مراقبت های ویژه  </w:t>
      </w:r>
      <w:r w:rsidR="00EA137E">
        <w:rPr>
          <w:rFonts w:cs="B Zar" w:hint="cs"/>
          <w:b/>
          <w:bCs/>
          <w:rtl/>
          <w:lang w:bidi="fa-IR"/>
        </w:rPr>
        <w:t xml:space="preserve"> </w:t>
      </w:r>
      <w:r w:rsidR="00EA137E" w:rsidRPr="00EA137E">
        <w:rPr>
          <w:rFonts w:cs="B Zar" w:hint="cs"/>
          <w:b/>
          <w:bCs/>
          <w:rtl/>
          <w:lang w:bidi="fa-IR"/>
        </w:rPr>
        <w:t xml:space="preserve">  </w:t>
      </w:r>
      <w:r w:rsidRPr="00EA137E">
        <w:rPr>
          <w:rFonts w:cs="B Zar" w:hint="cs"/>
          <w:b/>
          <w:bCs/>
          <w:rtl/>
          <w:lang w:bidi="fa-IR"/>
        </w:rPr>
        <w:t xml:space="preserve">کد درس: </w:t>
      </w:r>
      <w:r w:rsidR="00EA137E" w:rsidRPr="00EA137E">
        <w:rPr>
          <w:rFonts w:cs="B Zar" w:hint="cs"/>
          <w:b/>
          <w:bCs/>
          <w:rtl/>
          <w:lang w:bidi="fa-IR"/>
        </w:rPr>
        <w:t>1401045</w:t>
      </w:r>
      <w:r w:rsidRPr="00EA137E">
        <w:rPr>
          <w:rFonts w:cs="B Zar" w:hint="cs"/>
          <w:b/>
          <w:bCs/>
          <w:rtl/>
          <w:lang w:bidi="fa-IR"/>
        </w:rPr>
        <w:tab/>
      </w:r>
      <w:r w:rsidR="00EA137E">
        <w:rPr>
          <w:rFonts w:cs="B Zar" w:hint="cs"/>
          <w:b/>
          <w:bCs/>
          <w:rtl/>
          <w:lang w:bidi="fa-IR"/>
        </w:rPr>
        <w:t xml:space="preserve"> </w:t>
      </w:r>
      <w:r w:rsidR="00D7268B" w:rsidRPr="00EA137E">
        <w:rPr>
          <w:rFonts w:cs="B Zar" w:hint="cs"/>
          <w:b/>
          <w:bCs/>
          <w:rtl/>
          <w:lang w:bidi="fa-IR"/>
        </w:rPr>
        <w:t xml:space="preserve">نیمسال تحصیلی: </w:t>
      </w:r>
      <w:r w:rsidR="004310FB" w:rsidRPr="00EA137E">
        <w:rPr>
          <w:rFonts w:cs="B Zar"/>
          <w:b/>
          <w:bCs/>
          <w:rtl/>
          <w:lang w:bidi="fa-IR"/>
        </w:rPr>
        <w:tab/>
      </w:r>
      <w:r w:rsidR="009B61DC" w:rsidRPr="00EA137E">
        <w:rPr>
          <w:rFonts w:cs="B Zar" w:hint="cs"/>
          <w:b/>
          <w:bCs/>
          <w:rtl/>
          <w:lang w:bidi="fa-IR"/>
        </w:rPr>
        <w:t xml:space="preserve">14021                   </w:t>
      </w:r>
      <w:r w:rsidR="00D7268B" w:rsidRPr="00EA137E">
        <w:rPr>
          <w:rFonts w:cs="B Zar" w:hint="cs"/>
          <w:b/>
          <w:bCs/>
          <w:rtl/>
          <w:lang w:bidi="fa-IR"/>
        </w:rPr>
        <w:t>مسئول د</w:t>
      </w:r>
      <w:r w:rsidR="004310FB" w:rsidRPr="00EA137E">
        <w:rPr>
          <w:rFonts w:cs="B Zar" w:hint="cs"/>
          <w:b/>
          <w:bCs/>
          <w:rtl/>
          <w:lang w:bidi="fa-IR"/>
        </w:rPr>
        <w:t xml:space="preserve">رس: </w:t>
      </w:r>
      <w:r w:rsidR="00EA137E" w:rsidRPr="00EA137E">
        <w:rPr>
          <w:rFonts w:cs="B Zar" w:hint="cs"/>
          <w:b/>
          <w:bCs/>
          <w:rtl/>
          <w:lang w:bidi="fa-IR"/>
        </w:rPr>
        <w:t>نجیمه بیگی</w:t>
      </w:r>
      <w:r w:rsidR="001D1797">
        <w:rPr>
          <w:rFonts w:cs="B Zar" w:hint="cs"/>
          <w:b/>
          <w:bCs/>
          <w:rtl/>
          <w:lang w:bidi="fa-IR"/>
        </w:rPr>
        <w:t xml:space="preserve">       </w:t>
      </w:r>
      <w:r w:rsidR="009B61DC" w:rsidRPr="00EA137E">
        <w:rPr>
          <w:rFonts w:cs="B Zar" w:hint="cs"/>
          <w:rtl/>
          <w:lang w:bidi="fa-IR"/>
        </w:rPr>
        <w:t xml:space="preserve">   </w:t>
      </w:r>
      <w:r w:rsidRPr="00EA137E">
        <w:rPr>
          <w:rFonts w:cs="B Zar" w:hint="cs"/>
          <w:b/>
          <w:bCs/>
          <w:rtl/>
          <w:lang w:bidi="fa-IR"/>
        </w:rPr>
        <w:t xml:space="preserve">محل برگزاری: </w:t>
      </w:r>
      <w:r w:rsidR="009B61DC" w:rsidRPr="00EA137E">
        <w:rPr>
          <w:rFonts w:cs="B Zar" w:hint="cs"/>
          <w:b/>
          <w:bCs/>
          <w:rtl/>
          <w:lang w:bidi="fa-IR"/>
        </w:rPr>
        <w:t xml:space="preserve">کلاس استاد </w:t>
      </w:r>
      <w:r w:rsidR="00EA137E" w:rsidRPr="00EA137E">
        <w:rPr>
          <w:rFonts w:cs="B Zar" w:hint="cs"/>
          <w:b/>
          <w:bCs/>
          <w:rtl/>
          <w:lang w:bidi="fa-IR"/>
        </w:rPr>
        <w:t>غلامی- اندیشه 2</w:t>
      </w:r>
      <w:r w:rsidR="009B61DC" w:rsidRPr="00EA137E">
        <w:rPr>
          <w:rFonts w:cs="B Zar" w:hint="cs"/>
          <w:b/>
          <w:bCs/>
          <w:rtl/>
          <w:lang w:bidi="fa-IR"/>
        </w:rPr>
        <w:t xml:space="preserve"> </w:t>
      </w:r>
      <w:r w:rsidR="004310FB" w:rsidRPr="00EA137E">
        <w:rPr>
          <w:rFonts w:cs="B Zar"/>
          <w:b/>
          <w:bCs/>
          <w:rtl/>
          <w:lang w:bidi="fa-IR"/>
        </w:rPr>
        <w:tab/>
      </w:r>
      <w:r w:rsidRPr="00EA137E">
        <w:rPr>
          <w:rFonts w:cs="B Zar" w:hint="cs"/>
          <w:b/>
          <w:bCs/>
          <w:rtl/>
          <w:lang w:bidi="fa-IR"/>
        </w:rPr>
        <w:t>تع</w:t>
      </w:r>
      <w:r w:rsidR="00D7268B" w:rsidRPr="00EA137E">
        <w:rPr>
          <w:rFonts w:cs="B Zar" w:hint="cs"/>
          <w:b/>
          <w:bCs/>
          <w:rtl/>
          <w:lang w:bidi="fa-IR"/>
        </w:rPr>
        <w:t>داد دانشجو:</w:t>
      </w:r>
      <w:r w:rsidR="00EA137E" w:rsidRPr="00EA137E">
        <w:rPr>
          <w:rFonts w:cs="B Zar" w:hint="cs"/>
          <w:b/>
          <w:bCs/>
          <w:rtl/>
          <w:lang w:bidi="fa-IR"/>
        </w:rPr>
        <w:t xml:space="preserve"> 13</w:t>
      </w:r>
      <w:r w:rsidR="004310FB" w:rsidRPr="00EA137E">
        <w:rPr>
          <w:rFonts w:cs="B Zar"/>
          <w:b/>
          <w:bCs/>
          <w:rtl/>
          <w:lang w:bidi="fa-IR"/>
        </w:rPr>
        <w:tab/>
      </w:r>
      <w:r w:rsidR="00EA137E">
        <w:rPr>
          <w:rFonts w:cs="B Zar" w:hint="cs"/>
          <w:b/>
          <w:bCs/>
          <w:rtl/>
          <w:lang w:bidi="fa-IR"/>
        </w:rPr>
        <w:t xml:space="preserve">                       </w:t>
      </w:r>
      <w:r w:rsidR="00D7268B" w:rsidRPr="00EA137E">
        <w:rPr>
          <w:rFonts w:cs="B Zar" w:hint="cs"/>
          <w:b/>
          <w:bCs/>
          <w:rtl/>
          <w:lang w:bidi="fa-IR"/>
        </w:rPr>
        <w:t xml:space="preserve">دروس پیش نیاز: </w:t>
      </w:r>
      <w:r w:rsidR="00EA137E" w:rsidRPr="00EA137E">
        <w:rPr>
          <w:rFonts w:cs="B Zar" w:hint="cs"/>
          <w:b/>
          <w:bCs/>
          <w:rtl/>
          <w:lang w:bidi="fa-IR"/>
        </w:rPr>
        <w:t>اصول پایه داروشناسی، بیماری های داخلی-جراحی</w:t>
      </w:r>
    </w:p>
    <w:tbl>
      <w:tblPr>
        <w:tblStyle w:val="TableGrid"/>
        <w:bidiVisual/>
        <w:tblW w:w="14708" w:type="dxa"/>
        <w:tblLook w:val="04A0"/>
      </w:tblPr>
      <w:tblGrid>
        <w:gridCol w:w="680"/>
        <w:gridCol w:w="1366"/>
        <w:gridCol w:w="1325"/>
        <w:gridCol w:w="2953"/>
        <w:gridCol w:w="1121"/>
        <w:gridCol w:w="1714"/>
        <w:gridCol w:w="1694"/>
        <w:gridCol w:w="2116"/>
        <w:gridCol w:w="1739"/>
      </w:tblGrid>
      <w:tr w:rsidR="008E60F5" w:rsidRPr="00A3364E" w:rsidTr="00BB6A73">
        <w:trPr>
          <w:trHeight w:val="1370"/>
        </w:trPr>
        <w:tc>
          <w:tcPr>
            <w:tcW w:w="680" w:type="dxa"/>
          </w:tcPr>
          <w:p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66" w:type="dxa"/>
          </w:tcPr>
          <w:p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25" w:type="dxa"/>
          </w:tcPr>
          <w:p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953" w:type="dxa"/>
          </w:tcPr>
          <w:p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121" w:type="dxa"/>
          </w:tcPr>
          <w:p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14" w:type="dxa"/>
          </w:tcPr>
          <w:p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694" w:type="dxa"/>
          </w:tcPr>
          <w:p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2116" w:type="dxa"/>
          </w:tcPr>
          <w:p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39" w:type="dxa"/>
          </w:tcPr>
          <w:p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BB6A73" w:rsidRPr="00A3364E" w:rsidTr="00BB6A73">
        <w:trPr>
          <w:trHeight w:val="461"/>
        </w:trPr>
        <w:tc>
          <w:tcPr>
            <w:tcW w:w="680" w:type="dxa"/>
          </w:tcPr>
          <w:p w:rsidR="00BB6A73" w:rsidRPr="00A3364E" w:rsidRDefault="00BB6A73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66" w:type="dxa"/>
          </w:tcPr>
          <w:p w:rsidR="00BB6A73" w:rsidRPr="0012381D" w:rsidRDefault="00BB6A73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آشنا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با بخش مراقبت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های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ژه</w:t>
            </w:r>
          </w:p>
          <w:p w:rsidR="00BB6A73" w:rsidRPr="00DF194E" w:rsidRDefault="00BB6A73" w:rsidP="00CE1827">
            <w:pPr>
              <w:pStyle w:val="Title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BB6A73" w:rsidRPr="00A3364E" w:rsidRDefault="00BB6A73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BB6A73" w:rsidRPr="00607963" w:rsidRDefault="00BB6A73" w:rsidP="00BB6A7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ساختار و چیدمان بخش های مراقبت های ویژه را شرح دهد. </w:t>
            </w:r>
            <w:r w:rsidRPr="00607963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BB6A73" w:rsidRPr="00607963" w:rsidRDefault="00BB6A73" w:rsidP="00BB6A7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 xml:space="preserve"> 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خصوصیات پرستاران بخش های ویژه را نام ببرد.</w:t>
            </w:r>
          </w:p>
          <w:p w:rsidR="00BB6A73" w:rsidRDefault="00BB6A73" w:rsidP="00BB6A73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انواع روش های اداره بخش های ویژه را نام ببرد.</w:t>
            </w:r>
          </w:p>
          <w:p w:rsidR="00BB6A73" w:rsidRPr="00A3364E" w:rsidRDefault="00BB6A73" w:rsidP="00BB6A7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انواع دستگاه ها و  ابزارهای موجود در بخش های ویژه را  نام ببرد.</w:t>
            </w:r>
          </w:p>
        </w:tc>
        <w:tc>
          <w:tcPr>
            <w:tcW w:w="1121" w:type="dxa"/>
          </w:tcPr>
          <w:p w:rsidR="00BB6A73" w:rsidRPr="00607963" w:rsidRDefault="00BB6A73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07963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BB6A73" w:rsidRDefault="00BB6A73" w:rsidP="00FA6B5F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607963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:rsidR="00BB6A73" w:rsidRDefault="00BB6A73" w:rsidP="00BB6A7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607963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عاطفی</w:t>
            </w:r>
          </w:p>
          <w:p w:rsidR="00BB6A73" w:rsidRPr="00A3364E" w:rsidRDefault="00BB6A73" w:rsidP="00BB6A7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</w:tcPr>
          <w:p w:rsidR="00BB6A73" w:rsidRPr="00607963" w:rsidRDefault="00BB6A73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>سخنران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BB6A73" w:rsidRPr="00607963" w:rsidRDefault="00BB6A73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BB6A73" w:rsidRPr="00A3364E" w:rsidRDefault="00BB6A73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BB6A73" w:rsidRPr="00607963" w:rsidRDefault="00BB6A73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BB6A73" w:rsidRPr="00607963" w:rsidRDefault="00BB6A73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BB6A73" w:rsidRPr="00607963" w:rsidRDefault="00BB6A73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BB6A73" w:rsidRPr="00A3364E" w:rsidRDefault="00BB6A73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BB6A73" w:rsidRDefault="00BB6A73" w:rsidP="00BB6A73">
            <w:pPr>
              <w:pStyle w:val="Title"/>
              <w:spacing w:before="240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31E34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 w:rsidR="00A100A4">
              <w:rPr>
                <w:rFonts w:cs="B Nazanin" w:hint="cs"/>
                <w:sz w:val="24"/>
                <w:szCs w:val="24"/>
                <w:rtl/>
              </w:rPr>
              <w:t xml:space="preserve"> فصل اول</w:t>
            </w:r>
          </w:p>
          <w:p w:rsidR="00A100A4" w:rsidRPr="00F31E34" w:rsidRDefault="00A100A4" w:rsidP="00BB6A73">
            <w:pPr>
              <w:pStyle w:val="Title"/>
              <w:spacing w:before="240"/>
              <w:jc w:val="both"/>
              <w:rPr>
                <w:rFonts w:cs="B Nazanin" w:hint="cs"/>
                <w:sz w:val="24"/>
                <w:szCs w:val="24"/>
              </w:rPr>
            </w:pPr>
          </w:p>
          <w:p w:rsidR="00BB6A73" w:rsidRPr="00A3364E" w:rsidRDefault="00BB6A73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9" w:type="dxa"/>
          </w:tcPr>
          <w:p w:rsidR="00BB6A73" w:rsidRPr="00607963" w:rsidRDefault="00BB6A73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BB6A73" w:rsidRPr="00607963" w:rsidRDefault="00BB6A73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BB6A73" w:rsidRPr="00A3364E" w:rsidRDefault="00BB6A73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B6A73" w:rsidRPr="00A3364E" w:rsidTr="00BB6A73">
        <w:trPr>
          <w:trHeight w:val="461"/>
        </w:trPr>
        <w:tc>
          <w:tcPr>
            <w:tcW w:w="680" w:type="dxa"/>
          </w:tcPr>
          <w:p w:rsidR="00BB6A73" w:rsidRPr="00A3364E" w:rsidRDefault="00BB6A73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66" w:type="dxa"/>
          </w:tcPr>
          <w:p w:rsidR="00BB6A73" w:rsidRPr="0012381D" w:rsidRDefault="00BB6A73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با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مراقبت روان از ب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ماران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بستر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در بخش 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ژه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اختلال خواب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lastRenderedPageBreak/>
              <w:t>در بخش 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ژه</w:t>
            </w:r>
          </w:p>
          <w:p w:rsidR="00BB6A73" w:rsidRPr="00DF194E" w:rsidRDefault="00BB6A73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BB6A73" w:rsidRPr="00A3364E" w:rsidRDefault="00BB6A73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نجیمه بیگی</w:t>
            </w:r>
          </w:p>
        </w:tc>
        <w:tc>
          <w:tcPr>
            <w:tcW w:w="2953" w:type="dxa"/>
          </w:tcPr>
          <w:p w:rsidR="005F3397" w:rsidRPr="008D15B3" w:rsidRDefault="00BB6A73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="005F3397">
              <w:rPr>
                <w:rFonts w:cs="B Zar" w:hint="cs"/>
                <w:sz w:val="24"/>
                <w:szCs w:val="24"/>
                <w:rtl/>
              </w:rPr>
              <w:t xml:space="preserve"> انواع اختلالات روانی در بخش های ویژه را شرح دهد.</w:t>
            </w:r>
          </w:p>
          <w:p w:rsidR="00BB6A73" w:rsidRDefault="00BB6A73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="005F3397">
              <w:rPr>
                <w:rFonts w:cs="B Zar" w:hint="cs"/>
                <w:sz w:val="24"/>
                <w:szCs w:val="24"/>
                <w:rtl/>
              </w:rPr>
              <w:t xml:space="preserve">انواع روش های پیشگیری از زخم فشاری را توضیح دهد. 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انواع روش های تغذیه در بخش های ویژه را شرح دهد.</w:t>
            </w:r>
          </w:p>
        </w:tc>
        <w:tc>
          <w:tcPr>
            <w:tcW w:w="1121" w:type="dxa"/>
          </w:tcPr>
          <w:p w:rsidR="00BB6A73" w:rsidRDefault="00BB6A73" w:rsidP="008D15B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D15B3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3C046D" w:rsidRPr="008D15B3" w:rsidRDefault="003C046D" w:rsidP="003C04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مهارتی</w:t>
            </w:r>
          </w:p>
          <w:p w:rsidR="00BB6A73" w:rsidRPr="00A3364E" w:rsidRDefault="00BB6A73" w:rsidP="008D15B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</w:tcPr>
          <w:p w:rsidR="00BB6A73" w:rsidRPr="008D15B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Pr="008D15B3">
              <w:rPr>
                <w:rFonts w:cs="B Zar"/>
                <w:sz w:val="24"/>
                <w:szCs w:val="24"/>
                <w:rtl/>
              </w:rPr>
              <w:t>سخنران</w:t>
            </w:r>
            <w:r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Pr="008D15B3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BB6A73" w:rsidRPr="008D15B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Pr="008D15B3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Pr="008D15B3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BB6A73" w:rsidRPr="00A3364E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BB6A73" w:rsidRPr="008D15B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Pr="008D15B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Pr="008D15B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BB6A73" w:rsidRPr="008D15B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Pr="008D15B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8D15B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8D15B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BB6A73" w:rsidRPr="008D15B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Pr="008D15B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8D15B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Pr="008D15B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BB6A73" w:rsidRPr="00A3364E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BB6A73" w:rsidRPr="00F31E34" w:rsidRDefault="00BB6A73" w:rsidP="00BB6A73">
            <w:pPr>
              <w:pStyle w:val="Title"/>
              <w:spacing w:before="240"/>
              <w:jc w:val="both"/>
              <w:rPr>
                <w:rFonts w:cs="B Nazanin" w:hint="cs"/>
                <w:sz w:val="24"/>
                <w:szCs w:val="24"/>
              </w:rPr>
            </w:pPr>
            <w:r w:rsidRPr="00F31E34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 w:rsidR="00A100A4">
              <w:rPr>
                <w:rFonts w:cs="B Nazanin" w:hint="cs"/>
                <w:sz w:val="24"/>
                <w:szCs w:val="24"/>
                <w:rtl/>
              </w:rPr>
              <w:t xml:space="preserve"> فصل دوم</w:t>
            </w:r>
          </w:p>
          <w:p w:rsidR="00BB6A73" w:rsidRPr="00A3364E" w:rsidRDefault="00BB6A73" w:rsidP="00BB6A7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9" w:type="dxa"/>
          </w:tcPr>
          <w:p w:rsidR="00BB6A73" w:rsidRPr="008D15B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Pr="008D15B3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8D15B3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BB6A73" w:rsidRPr="008D15B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Pr="008D15B3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8D15B3">
              <w:rPr>
                <w:rFonts w:cs="B Zar" w:hint="cs"/>
                <w:sz w:val="24"/>
                <w:szCs w:val="24"/>
                <w:rtl/>
              </w:rPr>
              <w:t>یی</w:t>
            </w:r>
            <w:r w:rsidRPr="008D15B3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8D15B3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Pr="008D15B3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8D15B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BB6A73" w:rsidRPr="00A3364E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BB6A73" w:rsidRPr="00A3364E" w:rsidTr="00BB6A73">
        <w:trPr>
          <w:trHeight w:val="461"/>
        </w:trPr>
        <w:tc>
          <w:tcPr>
            <w:tcW w:w="680" w:type="dxa"/>
          </w:tcPr>
          <w:p w:rsidR="00BB6A73" w:rsidRPr="00A3364E" w:rsidRDefault="00BB6A73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366" w:type="dxa"/>
          </w:tcPr>
          <w:p w:rsidR="00BB6A73" w:rsidRPr="0012381D" w:rsidRDefault="00BB6A73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با معیار اغمای کمای گلاسکو </w:t>
            </w:r>
            <w:r w:rsidRPr="0012381D">
              <w:rPr>
                <w:rFonts w:cs="B Nazanin"/>
                <w:color w:val="000000"/>
                <w:sz w:val="24"/>
                <w:szCs w:val="24"/>
              </w:rPr>
              <w:t xml:space="preserve"> GCS 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و معیار </w:t>
            </w:r>
            <w:r w:rsidRPr="0012381D">
              <w:rPr>
                <w:rFonts w:cs="B Nazanin"/>
                <w:color w:val="000000"/>
                <w:sz w:val="24"/>
                <w:szCs w:val="24"/>
              </w:rPr>
              <w:t>FOUR</w:t>
            </w:r>
          </w:p>
          <w:p w:rsidR="00BB6A73" w:rsidRPr="00DF194E" w:rsidRDefault="00BB6A73" w:rsidP="00CE1827">
            <w:pPr>
              <w:pStyle w:val="Title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BB6A73" w:rsidRPr="00A3364E" w:rsidRDefault="00BB6A73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5F3397" w:rsidRDefault="00BB6A73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="005F3397">
              <w:rPr>
                <w:rFonts w:cs="B Zar" w:hint="cs"/>
                <w:sz w:val="24"/>
                <w:szCs w:val="24"/>
                <w:rtl/>
              </w:rPr>
              <w:t xml:space="preserve"> معیار کمای کلاسکو را شرح دهد.</w:t>
            </w:r>
          </w:p>
          <w:p w:rsidR="00BB6A73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معیار</w:t>
            </w:r>
            <w:r>
              <w:rPr>
                <w:rFonts w:cs="B Zar"/>
                <w:sz w:val="24"/>
                <w:szCs w:val="24"/>
              </w:rPr>
              <w:t xml:space="preserve"> FOUR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A3364E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را شرح دهد.</w:t>
            </w:r>
          </w:p>
        </w:tc>
        <w:tc>
          <w:tcPr>
            <w:tcW w:w="1121" w:type="dxa"/>
          </w:tcPr>
          <w:p w:rsidR="00BB6A73" w:rsidRPr="00DE35E3" w:rsidRDefault="00BB6A73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35E3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BB6A73" w:rsidRPr="00A3364E" w:rsidRDefault="00BB6A73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DE35E3"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14" w:type="dxa"/>
          </w:tcPr>
          <w:p w:rsidR="00BB6A73" w:rsidRPr="00DE35E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Pr="00DE35E3">
              <w:rPr>
                <w:rFonts w:cs="B Zar"/>
                <w:sz w:val="24"/>
                <w:szCs w:val="24"/>
                <w:rtl/>
              </w:rPr>
              <w:t>سخنران</w:t>
            </w:r>
            <w:r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Pr="00DE35E3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BB6A73" w:rsidRPr="00DE35E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Pr="00DE35E3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Pr="00DE35E3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BB6A73" w:rsidRPr="00A3364E" w:rsidRDefault="00BB6A73" w:rsidP="00FA6B5F">
            <w:pPr>
              <w:bidi/>
              <w:spacing w:line="259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BB6A73" w:rsidRPr="00DE35E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Pr="00DE35E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Pr="00DE35E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BB6A73" w:rsidRPr="00DE35E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Pr="00DE35E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DE35E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DE35E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BB6A73" w:rsidRPr="00FA6B5F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Pr="00DE35E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DE35E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Pr="00DE35E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BB6A73" w:rsidRPr="00A3364E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BB6A73" w:rsidRPr="00F31E34" w:rsidRDefault="00BB6A73" w:rsidP="00BB6A73">
            <w:pPr>
              <w:pStyle w:val="Title"/>
              <w:spacing w:before="240"/>
              <w:jc w:val="both"/>
              <w:rPr>
                <w:rFonts w:cs="B Nazanin" w:hint="cs"/>
                <w:sz w:val="24"/>
                <w:szCs w:val="24"/>
              </w:rPr>
            </w:pPr>
            <w:r w:rsidRPr="00F31E34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 w:rsidR="00A100A4">
              <w:rPr>
                <w:rFonts w:cs="B Nazanin" w:hint="cs"/>
                <w:sz w:val="24"/>
                <w:szCs w:val="24"/>
                <w:rtl/>
              </w:rPr>
              <w:t xml:space="preserve"> فصل سوم</w:t>
            </w:r>
          </w:p>
          <w:p w:rsidR="00BB6A73" w:rsidRPr="00A3364E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9" w:type="dxa"/>
          </w:tcPr>
          <w:p w:rsidR="00BB6A73" w:rsidRPr="00DE35E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Pr="00DE35E3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DE35E3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BB6A73" w:rsidRPr="00DE35E3" w:rsidRDefault="00BB6A7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Pr="00DE35E3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DE35E3">
              <w:rPr>
                <w:rFonts w:cs="B Zar" w:hint="cs"/>
                <w:sz w:val="24"/>
                <w:szCs w:val="24"/>
                <w:rtl/>
              </w:rPr>
              <w:t>یی</w:t>
            </w:r>
            <w:r w:rsidRPr="00DE35E3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DE35E3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Pr="00DE35E3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DE35E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BB6A73" w:rsidRDefault="00BB6A73" w:rsidP="00FA6B5F">
            <w:pPr>
              <w:bidi/>
              <w:spacing w:line="259" w:lineRule="auto"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spacing w:line="259" w:lineRule="auto"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BB6A73" w:rsidRPr="00A3364E" w:rsidTr="00BB6A73">
        <w:trPr>
          <w:trHeight w:val="446"/>
        </w:trPr>
        <w:tc>
          <w:tcPr>
            <w:tcW w:w="680" w:type="dxa"/>
          </w:tcPr>
          <w:p w:rsidR="00BB6A73" w:rsidRPr="00A3364E" w:rsidRDefault="00BB6A73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66" w:type="dxa"/>
          </w:tcPr>
          <w:p w:rsidR="00BB6A73" w:rsidRPr="0012381D" w:rsidRDefault="00BB6A73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آشنا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با زخم فشار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، پ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شگ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ر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 برنامه مراقبت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 درمان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در بخش 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ژه</w:t>
            </w:r>
          </w:p>
          <w:p w:rsidR="00BB6A73" w:rsidRPr="00DF194E" w:rsidRDefault="00BB6A73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BB6A73" w:rsidRPr="00A3364E" w:rsidRDefault="00BB6A73" w:rsidP="00DE35E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5F3397" w:rsidRDefault="00BB6A73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5F3397">
              <w:rPr>
                <w:rFonts w:cs="B Zar" w:hint="cs"/>
                <w:sz w:val="24"/>
                <w:szCs w:val="24"/>
                <w:rtl/>
              </w:rPr>
              <w:t xml:space="preserve"> درجه بندی زخم های فشاری را توضیح دهد.</w:t>
            </w:r>
          </w:p>
          <w:p w:rsidR="005F3397" w:rsidRDefault="005F3397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انواع پانسمان های نوین را شرح دهد.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انواع روش های مستعدکننده، پیشگیری و درمان زخم های فشاری را توضیح دهد.</w:t>
            </w:r>
          </w:p>
          <w:p w:rsidR="00BB6A73" w:rsidRPr="00A3364E" w:rsidRDefault="00BB6A73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BB6A73" w:rsidRPr="00A3364E" w:rsidRDefault="00BB6A73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3C046D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*مهارتی</w:t>
            </w:r>
          </w:p>
        </w:tc>
        <w:tc>
          <w:tcPr>
            <w:tcW w:w="1714" w:type="dxa"/>
          </w:tcPr>
          <w:p w:rsidR="00BB6A73" w:rsidRPr="00FA6B5F" w:rsidRDefault="00BB6A73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BB6A73" w:rsidRPr="00FA6B5F" w:rsidRDefault="00BB6A73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BB6A73" w:rsidRPr="00A3364E" w:rsidRDefault="00BB6A73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BB6A73" w:rsidRPr="00FA6B5F" w:rsidRDefault="00BB6A73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BB6A73" w:rsidRPr="00FA6B5F" w:rsidRDefault="00BB6A73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BB6A73" w:rsidRPr="00FA6B5F" w:rsidRDefault="00BB6A73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BB6A73" w:rsidRPr="00A3364E" w:rsidRDefault="00BB6A73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Pr="00F31E34" w:rsidRDefault="00A100A4" w:rsidP="00A100A4">
            <w:pPr>
              <w:pStyle w:val="Title"/>
              <w:spacing w:before="240"/>
              <w:jc w:val="both"/>
              <w:rPr>
                <w:rFonts w:cs="B Nazanin" w:hint="cs"/>
                <w:sz w:val="24"/>
                <w:szCs w:val="24"/>
              </w:rPr>
            </w:pPr>
            <w:r w:rsidRPr="00F31E34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چهارم</w:t>
            </w:r>
          </w:p>
          <w:p w:rsidR="00BB6A73" w:rsidRPr="00A3364E" w:rsidRDefault="00BB6A73" w:rsidP="00D773A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9" w:type="dxa"/>
          </w:tcPr>
          <w:p w:rsidR="00BB6A73" w:rsidRPr="00FA6B5F" w:rsidRDefault="00BB6A73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BB6A73" w:rsidRPr="00FA6B5F" w:rsidRDefault="00BB6A73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BB6A73" w:rsidRDefault="00BB6A73" w:rsidP="009B61DC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61"/>
        </w:trPr>
        <w:tc>
          <w:tcPr>
            <w:tcW w:w="680" w:type="dxa"/>
          </w:tcPr>
          <w:p w:rsidR="00A100A4" w:rsidRPr="00A3364E" w:rsidRDefault="00A100A4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آشنایی با آ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ئروسل تراپ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 کاربرد 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نب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ولا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زرها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، 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آ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شنا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با 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روش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ها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lastRenderedPageBreak/>
              <w:t>مختلف  اکس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ژن تراپ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ماران</w:t>
            </w:r>
          </w:p>
          <w:p w:rsidR="00A100A4" w:rsidRPr="00DF194E" w:rsidRDefault="00A100A4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A100A4" w:rsidRPr="00A3364E" w:rsidRDefault="00A100A4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نجیمه بیگی</w:t>
            </w:r>
          </w:p>
        </w:tc>
        <w:tc>
          <w:tcPr>
            <w:tcW w:w="2953" w:type="dxa"/>
          </w:tcPr>
          <w:p w:rsidR="005F3397" w:rsidRDefault="00A100A4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5F339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3C046D">
              <w:rPr>
                <w:rFonts w:cs="B Zar" w:hint="cs"/>
                <w:sz w:val="24"/>
                <w:szCs w:val="24"/>
                <w:rtl/>
              </w:rPr>
              <w:t>کاربرد نبولایزرها را شرح دهد.</w:t>
            </w:r>
          </w:p>
          <w:p w:rsidR="003C046D" w:rsidRDefault="003C046D" w:rsidP="003C046D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عوارض اکسیژن تراپی را شرح دهد.</w:t>
            </w:r>
          </w:p>
          <w:p w:rsidR="003C046D" w:rsidRPr="00A3364E" w:rsidRDefault="003C046D" w:rsidP="003C046D">
            <w:pPr>
              <w:bidi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انواع روش های اکسیژن تراپی را شرح دهد.</w:t>
            </w:r>
          </w:p>
          <w:p w:rsidR="00A100A4" w:rsidRPr="00A3364E" w:rsidRDefault="00A100A4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A100A4" w:rsidRPr="00FA6B5F" w:rsidRDefault="00A100A4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A100A4" w:rsidRPr="00FA6B5F" w:rsidRDefault="00A100A4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:rsidR="00A100A4" w:rsidRPr="00A3364E" w:rsidRDefault="00A100A4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</w:tcPr>
          <w:p w:rsidR="00A100A4" w:rsidRPr="00FA6B5F" w:rsidRDefault="00A100A4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A100A4" w:rsidRPr="00FA6B5F" w:rsidRDefault="00A100A4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A100A4" w:rsidRPr="00FA6B5F" w:rsidRDefault="00A100A4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A100A4" w:rsidRPr="00FA6B5F" w:rsidRDefault="00A100A4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Pr="00FA6B5F" w:rsidRDefault="00A100A4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 w:rsidP="00A100A4">
            <w:pPr>
              <w:jc w:val="right"/>
            </w:pPr>
            <w:r w:rsidRPr="0035731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پنجم</w:t>
            </w:r>
          </w:p>
        </w:tc>
        <w:tc>
          <w:tcPr>
            <w:tcW w:w="1739" w:type="dxa"/>
          </w:tcPr>
          <w:p w:rsidR="00A100A4" w:rsidRPr="00FA6B5F" w:rsidRDefault="00A100A4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A100A4" w:rsidRPr="00FA6B5F" w:rsidRDefault="00A100A4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Default="00A100A4" w:rsidP="009B61DC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61"/>
        </w:trPr>
        <w:tc>
          <w:tcPr>
            <w:tcW w:w="680" w:type="dxa"/>
          </w:tcPr>
          <w:p w:rsidR="00A100A4" w:rsidRPr="00A3364E" w:rsidRDefault="00A100A4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آشنایی با اختلالات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غدد درون ر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ز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در 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بخش های ویژه (دیابت شیرین، دیابت بی مزه)</w:t>
            </w:r>
          </w:p>
          <w:p w:rsidR="00A100A4" w:rsidRPr="00DF194E" w:rsidRDefault="00A100A4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A100A4" w:rsidRPr="00A3364E" w:rsidRDefault="00A100A4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105969" w:rsidRPr="00A3364E" w:rsidRDefault="00A100A4" w:rsidP="00105969">
            <w:pPr>
              <w:bidi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3C046D">
              <w:rPr>
                <w:rFonts w:cs="B Zar" w:hint="cs"/>
                <w:sz w:val="24"/>
                <w:szCs w:val="24"/>
                <w:rtl/>
              </w:rPr>
              <w:t xml:space="preserve"> انواع بیماری های دیابت</w:t>
            </w:r>
            <w:r w:rsidR="00105969">
              <w:rPr>
                <w:rFonts w:cs="B Zar" w:hint="cs"/>
                <w:sz w:val="24"/>
                <w:szCs w:val="24"/>
                <w:rtl/>
              </w:rPr>
              <w:t>(شیرین و بی مزه)</w:t>
            </w:r>
            <w:r w:rsidR="003C046D">
              <w:rPr>
                <w:rFonts w:cs="B Zar" w:hint="cs"/>
                <w:sz w:val="24"/>
                <w:szCs w:val="24"/>
                <w:rtl/>
              </w:rPr>
              <w:t xml:space="preserve"> را توضیح دهد.</w:t>
            </w:r>
          </w:p>
          <w:p w:rsidR="00A100A4" w:rsidRDefault="00105969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اثرات دیابت بر ارگان های مختلف بدن را شرح دهد.</w:t>
            </w:r>
          </w:p>
          <w:p w:rsidR="00105969" w:rsidRDefault="00105969" w:rsidP="00105969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کتواسیدوز دیابتی و سندرم هایپراسمولارغیرکتونی را شرح دهد.</w:t>
            </w:r>
          </w:p>
          <w:p w:rsidR="00105969" w:rsidRDefault="00105969" w:rsidP="00105969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انواع انسولین را توضیح دهد.</w:t>
            </w:r>
          </w:p>
          <w:p w:rsidR="00105969" w:rsidRDefault="00105969" w:rsidP="00105969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انواع روش های کنترل بیماری دیابت را شرح دهد.</w:t>
            </w:r>
          </w:p>
          <w:p w:rsidR="00105969" w:rsidRPr="00A3364E" w:rsidRDefault="00105969" w:rsidP="0010596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BF32E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A100A4" w:rsidRPr="00FA6B5F" w:rsidRDefault="00A100A4" w:rsidP="00BF32E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A100A4" w:rsidRPr="00FA6B5F" w:rsidRDefault="00A100A4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A100A4" w:rsidRPr="00FA6B5F" w:rsidRDefault="00A100A4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Pr="00FA6B5F" w:rsidRDefault="00A100A4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35731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ششم</w:t>
            </w:r>
          </w:p>
        </w:tc>
        <w:tc>
          <w:tcPr>
            <w:tcW w:w="1739" w:type="dxa"/>
          </w:tcPr>
          <w:p w:rsidR="00A100A4" w:rsidRPr="00FA6B5F" w:rsidRDefault="00A100A4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A100A4" w:rsidRPr="00FA6B5F" w:rsidRDefault="00A100A4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Default="00A100A4" w:rsidP="00BF32E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61"/>
        </w:trPr>
        <w:tc>
          <w:tcPr>
            <w:tcW w:w="680" w:type="dxa"/>
          </w:tcPr>
          <w:p w:rsidR="00A100A4" w:rsidRPr="00A3364E" w:rsidRDefault="00A100A4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آشنایی با اختلالات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غدد درون ر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ز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در 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بخش های ویژه ( کم کاری تیرویید و پرکاری 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تیرویید)</w:t>
            </w:r>
          </w:p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A100A4" w:rsidRPr="00FA6B5F" w:rsidRDefault="00A100A4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نجیمه بیگی</w:t>
            </w:r>
          </w:p>
        </w:tc>
        <w:tc>
          <w:tcPr>
            <w:tcW w:w="2953" w:type="dxa"/>
          </w:tcPr>
          <w:p w:rsidR="00A100A4" w:rsidRDefault="00A100A4" w:rsidP="00105969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10596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انواع</w:t>
            </w:r>
            <w:r w:rsidR="00105969">
              <w:rPr>
                <w:rFonts w:cs="B Zar" w:hint="cs"/>
                <w:sz w:val="24"/>
                <w:szCs w:val="24"/>
                <w:rtl/>
              </w:rPr>
              <w:t xml:space="preserve"> اختلالات تیروییدی را همراه با علایم و نشانه ها شرح دهد.</w:t>
            </w:r>
          </w:p>
          <w:p w:rsidR="00105969" w:rsidRPr="00FA6B5F" w:rsidRDefault="00105969" w:rsidP="00105969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انواع روش های کنترل و درمان اختلالات تیروییدی را شرح دهد.</w:t>
            </w:r>
          </w:p>
        </w:tc>
        <w:tc>
          <w:tcPr>
            <w:tcW w:w="1121" w:type="dxa"/>
          </w:tcPr>
          <w:p w:rsidR="00A100A4" w:rsidRPr="00FA6B5F" w:rsidRDefault="00A100A4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463D8B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A100A4" w:rsidRPr="00FA6B5F" w:rsidRDefault="00A100A4" w:rsidP="00463D8B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A100A4" w:rsidRPr="00FA6B5F" w:rsidRDefault="00A100A4" w:rsidP="00BF32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A100A4" w:rsidRPr="00FA6B5F" w:rsidRDefault="00A100A4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A100A4" w:rsidRPr="00FA6B5F" w:rsidRDefault="00A100A4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Pr="00FA6B5F" w:rsidRDefault="00A100A4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FA6B5F" w:rsidRDefault="00A100A4" w:rsidP="00BF32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35731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ششم </w:t>
            </w:r>
          </w:p>
        </w:tc>
        <w:tc>
          <w:tcPr>
            <w:tcW w:w="1739" w:type="dxa"/>
          </w:tcPr>
          <w:p w:rsidR="00A100A4" w:rsidRPr="00FA6B5F" w:rsidRDefault="00A100A4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A100A4" w:rsidRPr="00FA6B5F" w:rsidRDefault="00A100A4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Default="00A100A4" w:rsidP="00463D8B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61"/>
        </w:trPr>
        <w:tc>
          <w:tcPr>
            <w:tcW w:w="680" w:type="dxa"/>
          </w:tcPr>
          <w:p w:rsidR="00A100A4" w:rsidRPr="00A3364E" w:rsidRDefault="00A100A4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آ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شنا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با اصول صح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ح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تخل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ه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ترشحات را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ه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هوا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 موارد کاربرد ساکشن</w:t>
            </w:r>
          </w:p>
          <w:p w:rsidR="00A100A4" w:rsidRPr="00DF194E" w:rsidRDefault="00A100A4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A100A4" w:rsidRPr="00A3364E" w:rsidRDefault="00A100A4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105969" w:rsidRDefault="00105969" w:rsidP="00105969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*انواع  روش های ساکشن تراپی( باز و بسته) را توضیح دهد.</w:t>
            </w:r>
          </w:p>
          <w:p w:rsidR="00105969" w:rsidRDefault="00105969" w:rsidP="00105969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عوارض ساکشن تراپی را ذکر کند.</w:t>
            </w:r>
          </w:p>
          <w:p w:rsidR="00105969" w:rsidRDefault="00105969" w:rsidP="00105969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مزیت های ساکشن به روش بسته را نسبت به روش باز توضیح دهد.</w:t>
            </w:r>
          </w:p>
          <w:p w:rsidR="00105969" w:rsidRPr="00FA6B5F" w:rsidRDefault="00105969" w:rsidP="00105969">
            <w:pPr>
              <w:bidi/>
              <w:rPr>
                <w:rFonts w:cs="B Zar"/>
                <w:sz w:val="24"/>
                <w:szCs w:val="24"/>
              </w:rPr>
            </w:pPr>
          </w:p>
          <w:p w:rsidR="00A100A4" w:rsidRPr="00FA6B5F" w:rsidRDefault="00A100A4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A100A4" w:rsidRPr="00A3364E" w:rsidRDefault="00A100A4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1700F6" w:rsidRPr="00FA6B5F" w:rsidRDefault="001700F6" w:rsidP="001700F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مهارتی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8E60F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A100A4" w:rsidRPr="00FA6B5F" w:rsidRDefault="00A100A4" w:rsidP="008E60F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A100A4" w:rsidRPr="00FA6B5F" w:rsidRDefault="00A100A4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A100A4" w:rsidRPr="00FA6B5F" w:rsidRDefault="00A100A4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Pr="00FA6B5F" w:rsidRDefault="00A100A4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 w:rsidP="00A100A4">
            <w:r w:rsidRPr="0035731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هفتم</w:t>
            </w:r>
          </w:p>
        </w:tc>
        <w:tc>
          <w:tcPr>
            <w:tcW w:w="1739" w:type="dxa"/>
          </w:tcPr>
          <w:p w:rsidR="00A100A4" w:rsidRPr="00FA6B5F" w:rsidRDefault="00A100A4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A100A4" w:rsidRPr="00FA6B5F" w:rsidRDefault="00A100A4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Default="00A100A4" w:rsidP="008E60F5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Pr="00A3364E" w:rsidRDefault="00A100A4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آشنایی با انواع روش های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تغذ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ه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در بخش 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ژه</w:t>
            </w:r>
          </w:p>
          <w:p w:rsidR="00A100A4" w:rsidRPr="00DF194E" w:rsidRDefault="00A100A4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A100A4" w:rsidRPr="00A3364E" w:rsidRDefault="00A100A4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 xml:space="preserve">*انواع </w:t>
            </w:r>
            <w:r w:rsidR="00105969"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روش های</w:t>
            </w:r>
            <w:r w:rsidR="00105969"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تغذ</w:t>
            </w:r>
            <w:r w:rsidR="00105969"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="00105969"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ه</w:t>
            </w:r>
            <w:r w:rsidR="00105969"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ا</w:t>
            </w:r>
            <w:r w:rsidR="00105969"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="0010596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در بخش های</w:t>
            </w:r>
            <w:r w:rsidR="00ED1E4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ویژه شرح دهد</w:t>
            </w:r>
            <w:r w:rsidRPr="00FA6B5F"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ED1E42" w:rsidRDefault="00ED1E42" w:rsidP="00ED1E42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انواع لوله های تغذیه را نام ببرد.</w:t>
            </w:r>
          </w:p>
          <w:p w:rsidR="00ED1E42" w:rsidRPr="00FA6B5F" w:rsidRDefault="00ED1E42" w:rsidP="00ED1E42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A100A4" w:rsidRPr="00A3364E" w:rsidRDefault="00A100A4" w:rsidP="00FA6B5F">
            <w:pPr>
              <w:bidi/>
              <w:spacing w:line="259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21" w:type="dxa"/>
          </w:tcPr>
          <w:p w:rsidR="001700F6" w:rsidRPr="00FA6B5F" w:rsidRDefault="001700F6" w:rsidP="001700F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مهارتی</w:t>
            </w:r>
          </w:p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1700F6" w:rsidRPr="00FA6B5F" w:rsidRDefault="001700F6" w:rsidP="001700F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</w:tcPr>
          <w:p w:rsidR="00A100A4" w:rsidRPr="00FA6B5F" w:rsidRDefault="00A100A4" w:rsidP="00C7075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A100A4" w:rsidRPr="00FA6B5F" w:rsidRDefault="00A100A4" w:rsidP="00C7075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A100A4" w:rsidRPr="00FA6B5F" w:rsidRDefault="00A100A4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A100A4" w:rsidRPr="00FA6B5F" w:rsidRDefault="00A100A4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Pr="00FA6B5F" w:rsidRDefault="00A100A4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 w:rsidP="00A100A4">
            <w:pPr>
              <w:jc w:val="right"/>
            </w:pPr>
            <w:r w:rsidRPr="0035731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هشتم</w:t>
            </w:r>
          </w:p>
        </w:tc>
        <w:tc>
          <w:tcPr>
            <w:tcW w:w="1739" w:type="dxa"/>
          </w:tcPr>
          <w:p w:rsidR="00A100A4" w:rsidRPr="00FA6B5F" w:rsidRDefault="00A100A4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A100A4" w:rsidRPr="00FA6B5F" w:rsidRDefault="00A100A4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Default="00A100A4" w:rsidP="00C7075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61"/>
        </w:trPr>
        <w:tc>
          <w:tcPr>
            <w:tcW w:w="680" w:type="dxa"/>
          </w:tcPr>
          <w:p w:rsidR="00A100A4" w:rsidRPr="00A3364E" w:rsidRDefault="00A100A4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</w:rPr>
            </w:pP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آشنا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با نحوه سنجش گازها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خون شر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ان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 اختلالات اس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د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– باز</w:t>
            </w:r>
          </w:p>
          <w:p w:rsidR="00A100A4" w:rsidRPr="00DF194E" w:rsidRDefault="00A100A4" w:rsidP="00CE1827">
            <w:pPr>
              <w:pStyle w:val="Title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A100A4" w:rsidRPr="00A3364E" w:rsidRDefault="00A100A4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نجیمه بیگی</w:t>
            </w:r>
          </w:p>
        </w:tc>
        <w:tc>
          <w:tcPr>
            <w:tcW w:w="2953" w:type="dxa"/>
          </w:tcPr>
          <w:p w:rsidR="00A100A4" w:rsidRDefault="00A100A4" w:rsidP="00ED1E42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ED1E42">
              <w:rPr>
                <w:rFonts w:cs="B Zar" w:hint="cs"/>
                <w:sz w:val="24"/>
                <w:szCs w:val="24"/>
                <w:rtl/>
              </w:rPr>
              <w:t xml:space="preserve"> انواع اختلات اسید و باز را شرح دهد.</w:t>
            </w:r>
            <w:r w:rsidR="00ED1E42" w:rsidRPr="00FA6B5F">
              <w:rPr>
                <w:rFonts w:cs="B Zar"/>
                <w:sz w:val="24"/>
                <w:szCs w:val="24"/>
                <w:rtl/>
              </w:rPr>
              <w:t xml:space="preserve"> </w:t>
            </w:r>
          </w:p>
          <w:p w:rsidR="00ED1E42" w:rsidRDefault="00ED1E42" w:rsidP="00ED1E42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/>
                <w:sz w:val="24"/>
                <w:szCs w:val="24"/>
              </w:rPr>
              <w:t>ABG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را تفسیر کند.</w:t>
            </w:r>
          </w:p>
          <w:p w:rsidR="00ED1E42" w:rsidRPr="00FA6B5F" w:rsidRDefault="00ED1E42" w:rsidP="00ED1E4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روش های کنترل و درمان اختلالات الکترولیتی را شرح دهد.</w:t>
            </w:r>
          </w:p>
        </w:tc>
        <w:tc>
          <w:tcPr>
            <w:tcW w:w="1121" w:type="dxa"/>
          </w:tcPr>
          <w:p w:rsidR="00A100A4" w:rsidRPr="00FA6B5F" w:rsidRDefault="00A100A4" w:rsidP="00ED1E4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ED1E4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مهارتی</w:t>
            </w:r>
          </w:p>
          <w:p w:rsidR="00A100A4" w:rsidRPr="00FA6B5F" w:rsidRDefault="00A100A4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A100A4" w:rsidRPr="00FA6B5F" w:rsidRDefault="00A100A4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</w:tcPr>
          <w:p w:rsidR="00A100A4" w:rsidRPr="00FA6B5F" w:rsidRDefault="00A100A4" w:rsidP="0049191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A100A4" w:rsidRPr="00FA6B5F" w:rsidRDefault="00A100A4" w:rsidP="0049191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A100A4" w:rsidRPr="00FA6B5F" w:rsidRDefault="00A100A4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A100A4" w:rsidRPr="00FA6B5F" w:rsidRDefault="00A100A4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Pr="00FA6B5F" w:rsidRDefault="00A100A4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64ACF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نهم</w:t>
            </w:r>
          </w:p>
        </w:tc>
        <w:tc>
          <w:tcPr>
            <w:tcW w:w="1739" w:type="dxa"/>
          </w:tcPr>
          <w:p w:rsidR="00A100A4" w:rsidRPr="00FA6B5F" w:rsidRDefault="00A100A4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A100A4" w:rsidRPr="00FA6B5F" w:rsidRDefault="00A100A4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Default="00A100A4" w:rsidP="00491915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A100A4" w:rsidRPr="00A3364E" w:rsidTr="00BB6A73">
        <w:trPr>
          <w:trHeight w:val="461"/>
        </w:trPr>
        <w:tc>
          <w:tcPr>
            <w:tcW w:w="680" w:type="dxa"/>
          </w:tcPr>
          <w:p w:rsidR="00A100A4" w:rsidRPr="00A3364E" w:rsidRDefault="00A100A4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آشنایی با انواع مانیتورینگ های همودینامیک تهاجمی و غیرتهاجمی</w:t>
            </w:r>
          </w:p>
          <w:p w:rsidR="00A100A4" w:rsidRPr="00DF194E" w:rsidRDefault="00A100A4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A100A4" w:rsidRPr="00A3364E" w:rsidRDefault="00A100A4" w:rsidP="00F4471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نجیمه بیگی </w:t>
            </w:r>
          </w:p>
        </w:tc>
        <w:tc>
          <w:tcPr>
            <w:tcW w:w="2953" w:type="dxa"/>
          </w:tcPr>
          <w:p w:rsidR="00A100A4" w:rsidRDefault="00A100A4" w:rsidP="00ED1E42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422BF">
              <w:rPr>
                <w:rFonts w:cs="B Zar" w:hint="cs"/>
                <w:sz w:val="24"/>
                <w:szCs w:val="24"/>
                <w:rtl/>
              </w:rPr>
              <w:t>انواع مانیتورینگ همودینامیک تهاجمی و غیرتهاجمی را نام ببرد.</w:t>
            </w:r>
          </w:p>
          <w:p w:rsidR="00F422BF" w:rsidRPr="00A3364E" w:rsidRDefault="00F422BF" w:rsidP="00F422B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بر نحوه کارکردن با مانیتورینگ تهاجمی و غیرتهاجمی تسلط کامل داشته باشد.</w:t>
            </w:r>
          </w:p>
        </w:tc>
        <w:tc>
          <w:tcPr>
            <w:tcW w:w="1121" w:type="dxa"/>
          </w:tcPr>
          <w:p w:rsidR="00A100A4" w:rsidRPr="00FA6B5F" w:rsidRDefault="00A100A4" w:rsidP="00F422B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F422BF"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:rsidR="00A100A4" w:rsidRPr="00FA6B5F" w:rsidRDefault="00A100A4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A100A4" w:rsidRPr="00A3364E" w:rsidRDefault="00A100A4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</w:tcPr>
          <w:p w:rsidR="00A100A4" w:rsidRPr="00FA6B5F" w:rsidRDefault="00A100A4" w:rsidP="00621B1A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A100A4" w:rsidRPr="00FA6B5F" w:rsidRDefault="00A100A4" w:rsidP="00621B1A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</w:tc>
        <w:tc>
          <w:tcPr>
            <w:tcW w:w="1694" w:type="dxa"/>
          </w:tcPr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64ACF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دهم</w:t>
            </w:r>
          </w:p>
        </w:tc>
        <w:tc>
          <w:tcPr>
            <w:tcW w:w="1739" w:type="dxa"/>
          </w:tcPr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Default="00A100A4" w:rsidP="00437885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61"/>
        </w:trPr>
        <w:tc>
          <w:tcPr>
            <w:tcW w:w="680" w:type="dxa"/>
          </w:tcPr>
          <w:p w:rsidR="00A100A4" w:rsidRPr="00A3364E" w:rsidRDefault="00A100A4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تراکئوستومی و مراقبت های آن در بخش های ویژه</w:t>
            </w:r>
          </w:p>
          <w:p w:rsidR="00A100A4" w:rsidRPr="00DF194E" w:rsidRDefault="00A100A4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A100A4" w:rsidRDefault="00A100A4" w:rsidP="00F422B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="00F422BF" w:rsidRPr="00A3364E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422BF">
              <w:rPr>
                <w:rFonts w:cs="B Zar" w:hint="cs"/>
                <w:sz w:val="24"/>
                <w:szCs w:val="24"/>
                <w:rtl/>
              </w:rPr>
              <w:t>نحوه گذاشتن تراکئوستومی را شرح دهد.</w:t>
            </w:r>
          </w:p>
          <w:p w:rsidR="00F422BF" w:rsidRPr="00A3364E" w:rsidRDefault="00F422BF" w:rsidP="00F422B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مراقبت های پرستاری از تراکئوستومی را شرح دهد.</w:t>
            </w:r>
          </w:p>
        </w:tc>
        <w:tc>
          <w:tcPr>
            <w:tcW w:w="1121" w:type="dxa"/>
          </w:tcPr>
          <w:p w:rsidR="00A100A4" w:rsidRDefault="00A100A4" w:rsidP="00F422B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F422BF"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:rsidR="00A100A4" w:rsidRPr="00A3364E" w:rsidRDefault="00A100A4" w:rsidP="0043788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43788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A100A4" w:rsidRPr="00A3364E" w:rsidRDefault="00A100A4" w:rsidP="0043788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</w:tc>
        <w:tc>
          <w:tcPr>
            <w:tcW w:w="1694" w:type="dxa"/>
          </w:tcPr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64ACF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یازدهم</w:t>
            </w:r>
          </w:p>
        </w:tc>
        <w:tc>
          <w:tcPr>
            <w:tcW w:w="1739" w:type="dxa"/>
          </w:tcPr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A100A4" w:rsidRPr="00FA6B5F" w:rsidRDefault="00A100A4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Default="00A100A4" w:rsidP="00437885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Pr="00A3364E" w:rsidRDefault="00A100A4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آشنایی با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اختلالات شا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ع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الکترول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ت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 داروها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مورد استفاده در بخش 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ژه</w:t>
            </w:r>
          </w:p>
          <w:p w:rsidR="00A100A4" w:rsidRPr="00DF194E" w:rsidRDefault="00A100A4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A100A4" w:rsidRPr="00A3364E" w:rsidRDefault="00A100A4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نجیمه بیگی</w:t>
            </w:r>
          </w:p>
        </w:tc>
        <w:tc>
          <w:tcPr>
            <w:tcW w:w="2953" w:type="dxa"/>
          </w:tcPr>
          <w:p w:rsidR="00F422BF" w:rsidRDefault="00A100A4" w:rsidP="00F422B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="00F422BF">
              <w:rPr>
                <w:rFonts w:cs="B Zar" w:hint="cs"/>
                <w:sz w:val="24"/>
                <w:szCs w:val="24"/>
                <w:rtl/>
              </w:rPr>
              <w:t xml:space="preserve"> انواع اختلالات الکترولیتی همراه با نشانه های بالینی آن ها را شرح دهد.</w:t>
            </w:r>
          </w:p>
          <w:p w:rsidR="00F422BF" w:rsidRPr="00FA6B5F" w:rsidRDefault="00F422BF" w:rsidP="00F422BF">
            <w:pPr>
              <w:bidi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انواع روش درمانی اختلالات الکترولیتی را شرح دهد.</w:t>
            </w:r>
          </w:p>
          <w:p w:rsidR="00A100A4" w:rsidRPr="00A3364E" w:rsidRDefault="00A100A4" w:rsidP="00F422BF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A100A4" w:rsidRDefault="00A100A4" w:rsidP="00F422B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F422BF"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:rsidR="00A100A4" w:rsidRPr="00A3364E" w:rsidRDefault="00A100A4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:rsidR="00A100A4" w:rsidRPr="00A3364E" w:rsidRDefault="00A100A4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</w:tc>
        <w:tc>
          <w:tcPr>
            <w:tcW w:w="1694" w:type="dxa"/>
          </w:tcPr>
          <w:p w:rsidR="00A100A4" w:rsidRPr="00FA6B5F" w:rsidRDefault="00A100A4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A3364E" w:rsidRDefault="00A100A4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64ACF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دوازدهم</w:t>
            </w:r>
          </w:p>
        </w:tc>
        <w:tc>
          <w:tcPr>
            <w:tcW w:w="1739" w:type="dxa"/>
          </w:tcPr>
          <w:p w:rsidR="00A100A4" w:rsidRPr="00FA6B5F" w:rsidRDefault="00A100A4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5F3397" w:rsidRPr="00A3364E" w:rsidRDefault="005F3397" w:rsidP="005F339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Default="00A100A4" w:rsidP="002A1F8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14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با اصول مایع درمانی در بخش های ویژه و انواع سرم ها </w:t>
            </w:r>
          </w:p>
          <w:p w:rsidR="00A100A4" w:rsidRPr="00DF194E" w:rsidRDefault="00A100A4" w:rsidP="00CE1827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A100A4" w:rsidRDefault="00F422BF" w:rsidP="00437885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کاربرد انواع سرم ها را </w:t>
            </w:r>
            <w:r w:rsidR="0028754B">
              <w:rPr>
                <w:rFonts w:cs="B Zar" w:hint="cs"/>
                <w:sz w:val="24"/>
                <w:szCs w:val="24"/>
                <w:rtl/>
              </w:rPr>
              <w:t xml:space="preserve">در بخش های ویژه </w:t>
            </w:r>
            <w:r>
              <w:rPr>
                <w:rFonts w:cs="B Zar" w:hint="cs"/>
                <w:sz w:val="24"/>
                <w:szCs w:val="24"/>
                <w:rtl/>
              </w:rPr>
              <w:t>شرح دهد.</w:t>
            </w:r>
          </w:p>
          <w:p w:rsidR="0028754B" w:rsidRDefault="00F422BF" w:rsidP="00F422B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28754B">
              <w:rPr>
                <w:rFonts w:cs="B Zar" w:hint="cs"/>
                <w:sz w:val="24"/>
                <w:szCs w:val="24"/>
                <w:rtl/>
              </w:rPr>
              <w:t xml:space="preserve"> نحوه محاسبه مایعات را شرح دهد.</w:t>
            </w:r>
          </w:p>
          <w:p w:rsidR="00F422BF" w:rsidRDefault="00F422BF" w:rsidP="0028754B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8754B"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28754B">
              <w:rPr>
                <w:rFonts w:cs="B Zar" w:hint="cs"/>
                <w:sz w:val="24"/>
                <w:szCs w:val="24"/>
                <w:rtl/>
              </w:rPr>
              <w:t xml:space="preserve"> محاسن و عوارض مایع درمانی را ذکر کند.</w:t>
            </w:r>
          </w:p>
        </w:tc>
        <w:tc>
          <w:tcPr>
            <w:tcW w:w="1121" w:type="dxa"/>
          </w:tcPr>
          <w:p w:rsidR="0028754B" w:rsidRDefault="0028754B" w:rsidP="0028754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:rsidR="00A100A4" w:rsidRDefault="0028754B" w:rsidP="0028754B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454C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دوازدهم</w:t>
            </w:r>
          </w:p>
        </w:tc>
        <w:tc>
          <w:tcPr>
            <w:tcW w:w="1739" w:type="dxa"/>
          </w:tcPr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Default="005F3397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A100A4" w:rsidRPr="00FA6B5F" w:rsidRDefault="005F3397" w:rsidP="005F339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Default="00A100A4" w:rsidP="002A1F8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با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موارد و مع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ار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ها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استفاده از تهو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ه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مکان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ک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 مدها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را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ج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ونت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لاتور</w:t>
            </w:r>
          </w:p>
          <w:p w:rsidR="00A100A4" w:rsidRPr="0012381D" w:rsidRDefault="00A100A4" w:rsidP="00CE1827">
            <w:pPr>
              <w:pStyle w:val="Title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28754B" w:rsidRDefault="0028754B" w:rsidP="00437885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انواع دستگاه های تهویه مکانیکی را نام ببرد.</w:t>
            </w:r>
          </w:p>
          <w:p w:rsidR="00A100A4" w:rsidRDefault="0028754B" w:rsidP="0028754B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انواع مدهای ونتیلاتور و موارد کاربرد آن ها را نام ببرد.</w:t>
            </w:r>
          </w:p>
        </w:tc>
        <w:tc>
          <w:tcPr>
            <w:tcW w:w="1121" w:type="dxa"/>
          </w:tcPr>
          <w:p w:rsidR="0028754B" w:rsidRDefault="0028754B" w:rsidP="0028754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:rsidR="00A100A4" w:rsidRDefault="0028754B" w:rsidP="0028754B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454C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سیزدهم</w:t>
            </w:r>
          </w:p>
        </w:tc>
        <w:tc>
          <w:tcPr>
            <w:tcW w:w="1739" w:type="dxa"/>
          </w:tcPr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Default="005F3397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A100A4" w:rsidRPr="00FA6B5F" w:rsidRDefault="005F3397" w:rsidP="005F339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Default="00A100A4" w:rsidP="002A1F8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با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تاث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ر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تهو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ه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مکان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ک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بر س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ستم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ها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بدن ، تنظ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م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اول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ه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ونت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لاتور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lastRenderedPageBreak/>
              <w:t>و عوارض تهو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ه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مکان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ک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</w:p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نجیمه بیگی</w:t>
            </w:r>
          </w:p>
        </w:tc>
        <w:tc>
          <w:tcPr>
            <w:tcW w:w="2953" w:type="dxa"/>
          </w:tcPr>
          <w:p w:rsidR="00A100A4" w:rsidRDefault="0028754B" w:rsidP="00437885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تاثیر ونتیلاتور بر سیستم های بدن را توضیح دهد.</w:t>
            </w:r>
          </w:p>
          <w:p w:rsidR="0028754B" w:rsidRDefault="0028754B" w:rsidP="0028754B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نحوه تنظیم ونتیلاتور را شرح دهد.</w:t>
            </w:r>
          </w:p>
          <w:p w:rsidR="0028754B" w:rsidRDefault="0028754B" w:rsidP="0028754B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عوارض تهویه مکانیکی را نام ببرد.</w:t>
            </w:r>
          </w:p>
        </w:tc>
        <w:tc>
          <w:tcPr>
            <w:tcW w:w="1121" w:type="dxa"/>
          </w:tcPr>
          <w:p w:rsidR="0028754B" w:rsidRDefault="0028754B" w:rsidP="0028754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:rsidR="00A100A4" w:rsidRDefault="0028754B" w:rsidP="0028754B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454C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سیزدهم </w:t>
            </w:r>
          </w:p>
        </w:tc>
        <w:tc>
          <w:tcPr>
            <w:tcW w:w="1739" w:type="dxa"/>
          </w:tcPr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Default="005F3397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A100A4" w:rsidRPr="00FA6B5F" w:rsidRDefault="005F3397" w:rsidP="005F339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Default="00A100A4" w:rsidP="002A1F8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17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با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روش ها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تسک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ن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درد و سداس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ون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در ب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ماران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تحت ونت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لاتور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 مع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ارها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جداساز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از ونت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لاتور</w:t>
            </w:r>
          </w:p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</w:p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A100A4" w:rsidRDefault="0028754B" w:rsidP="00437885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انواع روش های تسکین درد در بخش های ویژه را شرح دهد.</w:t>
            </w:r>
          </w:p>
          <w:p w:rsidR="00CE1827" w:rsidRDefault="00CE1827" w:rsidP="00CE182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معیارهای جداسازی بیمار از دستگاه تهویه مکانیکی را شرح دهد.</w:t>
            </w:r>
          </w:p>
          <w:p w:rsidR="0028754B" w:rsidRDefault="0028754B" w:rsidP="0028754B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CE1827">
              <w:rPr>
                <w:rFonts w:cs="B Zar" w:hint="cs"/>
                <w:sz w:val="24"/>
                <w:szCs w:val="24"/>
                <w:rtl/>
              </w:rPr>
              <w:t xml:space="preserve"> انواع </w:t>
            </w:r>
            <w:r>
              <w:rPr>
                <w:rFonts w:cs="B Zar" w:hint="cs"/>
                <w:sz w:val="24"/>
                <w:szCs w:val="24"/>
                <w:rtl/>
              </w:rPr>
              <w:t>روش</w:t>
            </w:r>
            <w:r w:rsidR="00CE1827">
              <w:rPr>
                <w:rFonts w:cs="B Zar" w:hint="cs"/>
                <w:sz w:val="24"/>
                <w:szCs w:val="24"/>
                <w:rtl/>
              </w:rPr>
              <w:t xml:space="preserve"> های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جداسازی بیمار از دستگاه تهویه مکانیکی را شرح دهد.</w:t>
            </w:r>
          </w:p>
          <w:p w:rsidR="0028754B" w:rsidRDefault="0028754B" w:rsidP="0028754B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28754B" w:rsidRDefault="0028754B" w:rsidP="0028754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:rsidR="00A100A4" w:rsidRDefault="0028754B" w:rsidP="0028754B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454C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سیزدهم</w:t>
            </w:r>
          </w:p>
        </w:tc>
        <w:tc>
          <w:tcPr>
            <w:tcW w:w="1739" w:type="dxa"/>
          </w:tcPr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Default="005F3397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A100A4" w:rsidRPr="00FA6B5F" w:rsidRDefault="005F3397" w:rsidP="005F339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Default="00A100A4" w:rsidP="002A1F8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با پنومونی وابسته به ونتیلاتور </w:t>
            </w:r>
            <w:r w:rsidRPr="0012381D">
              <w:rPr>
                <w:rFonts w:cs="B Nazanin"/>
                <w:color w:val="000000"/>
                <w:sz w:val="24"/>
                <w:szCs w:val="24"/>
              </w:rPr>
              <w:t>VAP</w:t>
            </w:r>
          </w:p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CE1827" w:rsidRDefault="00CE1827" w:rsidP="00437885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پنومونی وابسته به ونتیلاتور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شرح دهد.</w:t>
            </w:r>
          </w:p>
          <w:p w:rsidR="00A100A4" w:rsidRDefault="00CE1827" w:rsidP="00CE1827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انواع میکروارگانیسم های موثر در 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پنومونی وابسته به ونتیلاتور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نام ببرد.</w:t>
            </w:r>
          </w:p>
          <w:p w:rsidR="00CE1827" w:rsidRDefault="00CE1827" w:rsidP="00CE1827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  <w:p w:rsidR="00CE1827" w:rsidRDefault="00CE1827" w:rsidP="00CE1827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A100A4" w:rsidRDefault="0028754B" w:rsidP="0028754B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454C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سیزدهم</w:t>
            </w:r>
          </w:p>
        </w:tc>
        <w:tc>
          <w:tcPr>
            <w:tcW w:w="1739" w:type="dxa"/>
          </w:tcPr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Default="005F3397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A100A4" w:rsidRPr="00FA6B5F" w:rsidRDefault="005F3397" w:rsidP="005F339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Default="00A100A4" w:rsidP="002A1F8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19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2381D">
              <w:rPr>
                <w:rFonts w:cs="B Nazanin" w:hint="cs"/>
                <w:sz w:val="24"/>
                <w:szCs w:val="24"/>
                <w:rtl/>
              </w:rPr>
              <w:t xml:space="preserve">آشنایی با مراقبت های پرستاری در بیماران با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اختلالات کل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و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 در بخش های ویژه</w:t>
            </w:r>
          </w:p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A100A4" w:rsidRDefault="00CE1827" w:rsidP="00CE1827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انواع اختلالات کلیوی را شرح دهد.</w:t>
            </w:r>
          </w:p>
          <w:p w:rsidR="00CE1827" w:rsidRDefault="00CE1827" w:rsidP="00CE1827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مراقبت های پرستاری لازم در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انواع اختلالات کلیوی را شرح دهد.</w:t>
            </w:r>
          </w:p>
          <w:p w:rsidR="00CE1827" w:rsidRDefault="00CE1827" w:rsidP="00CE1827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محدودیت ها را در بیماران با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اختلالات کلیوی را شرح دهد.</w:t>
            </w:r>
          </w:p>
          <w:p w:rsidR="00CE1827" w:rsidRDefault="00CE1827" w:rsidP="00CE1827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  <w:p w:rsidR="00CE1827" w:rsidRDefault="00CE1827" w:rsidP="00CE1827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A100A4" w:rsidRDefault="0028754B" w:rsidP="0028754B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454C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چهاردهم</w:t>
            </w:r>
          </w:p>
        </w:tc>
        <w:tc>
          <w:tcPr>
            <w:tcW w:w="1739" w:type="dxa"/>
          </w:tcPr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Default="005F3397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A100A4" w:rsidRPr="00FA6B5F" w:rsidRDefault="005F3397" w:rsidP="005F339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Default="00A100A4" w:rsidP="002A1F8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sz w:val="24"/>
                <w:szCs w:val="24"/>
                <w:rtl/>
              </w:rPr>
              <w:t xml:space="preserve">آشنایی با مراقبت های پرستاری در بیماران با 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>نارسا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تنفس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و سندروم د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سترس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حاد تنفس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color w:val="000000"/>
                <w:sz w:val="24"/>
                <w:szCs w:val="24"/>
                <w:rtl/>
              </w:rPr>
              <w:t xml:space="preserve"> بالغ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color w:val="000000"/>
                <w:sz w:val="24"/>
                <w:szCs w:val="24"/>
                <w:rtl/>
              </w:rPr>
              <w:t>ن</w:t>
            </w:r>
            <w:r w:rsidRPr="0012381D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در بخش های ویژه</w:t>
            </w:r>
          </w:p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CE1827" w:rsidRDefault="00CE1827" w:rsidP="00CE1827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انواع اختلالات حاد و مزمن تنفسی را شرح دهد.</w:t>
            </w:r>
          </w:p>
          <w:p w:rsidR="00CE1827" w:rsidRDefault="00CE1827" w:rsidP="00CE1827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مراقبت های پرستاری لازم در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انواع اختلات  حاد و مزمن تنفسی را شرح دهد.</w:t>
            </w:r>
          </w:p>
          <w:p w:rsidR="00CE1827" w:rsidRDefault="00CE1827" w:rsidP="00CE1827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بر انواع روش های درمانی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اختلات  حاد و مزمن تنفسی تسلط داشته باشد.</w:t>
            </w:r>
          </w:p>
          <w:p w:rsidR="00A100A4" w:rsidRDefault="00A100A4" w:rsidP="00437885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  <w:p w:rsidR="00CE1827" w:rsidRDefault="00CE1827" w:rsidP="00CE1827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  <w:p w:rsidR="00CE1827" w:rsidRDefault="00CE1827" w:rsidP="00CE1827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  <w:p w:rsidR="00CE1827" w:rsidRDefault="00CE1827" w:rsidP="00CE1827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  <w:p w:rsidR="00CE1827" w:rsidRDefault="00CE1827" w:rsidP="00CE1827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A100A4" w:rsidRDefault="0028754B" w:rsidP="0028754B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454C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پانزدهم</w:t>
            </w:r>
          </w:p>
        </w:tc>
        <w:tc>
          <w:tcPr>
            <w:tcW w:w="1739" w:type="dxa"/>
          </w:tcPr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Default="005F3397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A100A4" w:rsidRPr="00FA6B5F" w:rsidRDefault="005F3397" w:rsidP="005F339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  <w:tr w:rsidR="00A100A4" w:rsidRPr="00A3364E" w:rsidTr="00BB6A73">
        <w:trPr>
          <w:trHeight w:val="446"/>
        </w:trPr>
        <w:tc>
          <w:tcPr>
            <w:tcW w:w="680" w:type="dxa"/>
          </w:tcPr>
          <w:p w:rsidR="00A100A4" w:rsidRDefault="00A100A4" w:rsidP="002A1F8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21</w:t>
            </w:r>
          </w:p>
        </w:tc>
        <w:tc>
          <w:tcPr>
            <w:tcW w:w="1366" w:type="dxa"/>
          </w:tcPr>
          <w:p w:rsidR="00A100A4" w:rsidRPr="0012381D" w:rsidRDefault="00A100A4" w:rsidP="00CE1827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12381D">
              <w:rPr>
                <w:rFonts w:cs="B Nazanin" w:hint="cs"/>
                <w:sz w:val="24"/>
                <w:szCs w:val="24"/>
                <w:rtl/>
              </w:rPr>
              <w:t xml:space="preserve">آشنایی با مراقبت های پرستاری در بیماران با </w:t>
            </w:r>
            <w:r w:rsidRPr="0012381D">
              <w:rPr>
                <w:rFonts w:cs="B Nazanin"/>
                <w:sz w:val="24"/>
                <w:szCs w:val="24"/>
                <w:rtl/>
              </w:rPr>
              <w:t>ضا</w:t>
            </w:r>
            <w:r w:rsidRPr="0012381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sz w:val="24"/>
                <w:szCs w:val="24"/>
                <w:rtl/>
              </w:rPr>
              <w:t>عات</w:t>
            </w:r>
            <w:r w:rsidRPr="0012381D">
              <w:rPr>
                <w:rFonts w:cs="B Nazanin"/>
                <w:sz w:val="24"/>
                <w:szCs w:val="24"/>
                <w:rtl/>
              </w:rPr>
              <w:t xml:space="preserve"> حاد مغز</w:t>
            </w:r>
            <w:r w:rsidRPr="0012381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sz w:val="24"/>
                <w:szCs w:val="24"/>
                <w:rtl/>
              </w:rPr>
              <w:t xml:space="preserve"> و خون ر</w:t>
            </w:r>
            <w:r w:rsidRPr="0012381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2381D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12381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12381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2381D">
              <w:rPr>
                <w:rFonts w:cs="B Nazanin"/>
                <w:sz w:val="24"/>
                <w:szCs w:val="24"/>
                <w:rtl/>
              </w:rPr>
              <w:t xml:space="preserve"> مغز</w:t>
            </w:r>
            <w:r w:rsidRPr="0012381D">
              <w:rPr>
                <w:rFonts w:cs="B Nazanin" w:hint="cs"/>
                <w:sz w:val="24"/>
                <w:szCs w:val="24"/>
                <w:rtl/>
              </w:rPr>
              <w:t>ی در بخش های ویژه</w:t>
            </w:r>
          </w:p>
          <w:p w:rsidR="00A100A4" w:rsidRPr="0012381D" w:rsidRDefault="00A100A4" w:rsidP="00CE1827">
            <w:pPr>
              <w:pStyle w:val="Title"/>
              <w:jc w:val="both"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A100A4" w:rsidRDefault="00A100A4" w:rsidP="00FA6B5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953" w:type="dxa"/>
          </w:tcPr>
          <w:p w:rsidR="003648AB" w:rsidRDefault="00C56293" w:rsidP="003648AB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3648AB">
              <w:rPr>
                <w:rFonts w:cs="B Nazanin" w:hint="cs"/>
                <w:color w:val="000000"/>
                <w:sz w:val="24"/>
                <w:szCs w:val="24"/>
                <w:rtl/>
              </w:rPr>
              <w:t>انواع اختلالات حاد و مزمن مغزی را شرح دهد.</w:t>
            </w:r>
          </w:p>
          <w:p w:rsidR="003648AB" w:rsidRPr="0012381D" w:rsidRDefault="003648AB" w:rsidP="003648AB">
            <w:pPr>
              <w:pStyle w:val="Title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3648A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مراقبت های پرستاری لازم در بیماران با </w:t>
            </w:r>
            <w:r w:rsidRPr="003648AB">
              <w:rPr>
                <w:rFonts w:cs="B Nazanin"/>
                <w:b w:val="0"/>
                <w:bCs w:val="0"/>
                <w:sz w:val="24"/>
                <w:szCs w:val="24"/>
                <w:rtl/>
              </w:rPr>
              <w:t>ضا</w:t>
            </w:r>
            <w:r w:rsidRPr="003648A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3648AB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عات</w:t>
            </w:r>
            <w:r w:rsidRPr="003648AB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حاد مغز</w:t>
            </w:r>
            <w:r w:rsidRPr="003648A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3648AB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و خون ر</w:t>
            </w:r>
            <w:r w:rsidRPr="003648A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3648AB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ز</w:t>
            </w:r>
            <w:r w:rsidRPr="003648A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3648AB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ها</w:t>
            </w:r>
            <w:r w:rsidRPr="003648A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3648AB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مغز</w:t>
            </w:r>
            <w:r w:rsidRPr="003648A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 در بخش های ویژه را شرح دهد.</w:t>
            </w:r>
          </w:p>
          <w:p w:rsidR="003648AB" w:rsidRDefault="003648AB" w:rsidP="003648AB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  <w:p w:rsidR="003648AB" w:rsidRDefault="003648AB" w:rsidP="003648AB">
            <w:pPr>
              <w:bidi/>
              <w:rPr>
                <w:rFonts w:cs="B Nazanin" w:hint="cs"/>
                <w:color w:val="000000"/>
                <w:sz w:val="24"/>
                <w:szCs w:val="24"/>
                <w:rtl/>
              </w:rPr>
            </w:pPr>
          </w:p>
          <w:p w:rsidR="00A100A4" w:rsidRDefault="00A100A4" w:rsidP="00437885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A100A4" w:rsidRDefault="0028754B" w:rsidP="0028754B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14" w:type="dxa"/>
          </w:tcPr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Pr="00607963" w:rsidRDefault="005F3397" w:rsidP="005F339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:rsidR="00A100A4" w:rsidRPr="00FA6B5F" w:rsidRDefault="00A100A4" w:rsidP="00FA6B5F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A100A4" w:rsidRDefault="00A100A4">
            <w:r w:rsidRPr="008454C7">
              <w:rPr>
                <w:rFonts w:cs="B Nazanin" w:hint="cs"/>
                <w:sz w:val="24"/>
                <w:szCs w:val="24"/>
                <w:rtl/>
              </w:rPr>
              <w:t>کتاب اصول مراقبت های ویژه پل مارینو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فصل شانزدهم</w:t>
            </w:r>
          </w:p>
        </w:tc>
        <w:tc>
          <w:tcPr>
            <w:tcW w:w="1739" w:type="dxa"/>
          </w:tcPr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:rsidR="005F3397" w:rsidRPr="00FA6B5F" w:rsidRDefault="005F3397" w:rsidP="005F339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5F3397" w:rsidRDefault="005F3397" w:rsidP="005F339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  <w:p w:rsidR="00A100A4" w:rsidRPr="00FA6B5F" w:rsidRDefault="005F3397" w:rsidP="005F339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کنفرانس</w:t>
            </w:r>
          </w:p>
        </w:tc>
      </w:tr>
    </w:tbl>
    <w:p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E2" w:rsidRDefault="007F3CE2" w:rsidP="002A1F89">
      <w:pPr>
        <w:spacing w:after="0" w:line="240" w:lineRule="auto"/>
      </w:pPr>
      <w:r>
        <w:separator/>
      </w:r>
    </w:p>
  </w:endnote>
  <w:endnote w:type="continuationSeparator" w:id="0">
    <w:p w:rsidR="007F3CE2" w:rsidRDefault="007F3CE2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E2" w:rsidRDefault="007F3CE2" w:rsidP="002A1F89">
      <w:pPr>
        <w:spacing w:after="0" w:line="240" w:lineRule="auto"/>
      </w:pPr>
      <w:r>
        <w:separator/>
      </w:r>
    </w:p>
  </w:footnote>
  <w:footnote w:type="continuationSeparator" w:id="0">
    <w:p w:rsidR="007F3CE2" w:rsidRDefault="007F3CE2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27" w:rsidRPr="00721188" w:rsidRDefault="00CE1827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:rsidR="00CE1827" w:rsidRPr="00721188" w:rsidRDefault="00CE1827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:rsidR="00CE1827" w:rsidRDefault="00CE1827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AE20CB2"/>
    <w:multiLevelType w:val="hybridMultilevel"/>
    <w:tmpl w:val="854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A04F0"/>
    <w:multiLevelType w:val="hybridMultilevel"/>
    <w:tmpl w:val="3136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5CFB"/>
    <w:rsid w:val="00105969"/>
    <w:rsid w:val="00115D57"/>
    <w:rsid w:val="001700F6"/>
    <w:rsid w:val="001D1797"/>
    <w:rsid w:val="0028754B"/>
    <w:rsid w:val="002A1F89"/>
    <w:rsid w:val="002C0446"/>
    <w:rsid w:val="0032149E"/>
    <w:rsid w:val="003648AB"/>
    <w:rsid w:val="003C046D"/>
    <w:rsid w:val="003F76D3"/>
    <w:rsid w:val="004310FB"/>
    <w:rsid w:val="00437885"/>
    <w:rsid w:val="004407BC"/>
    <w:rsid w:val="00446A5E"/>
    <w:rsid w:val="00463D8B"/>
    <w:rsid w:val="004755E9"/>
    <w:rsid w:val="00491915"/>
    <w:rsid w:val="005B613B"/>
    <w:rsid w:val="005F3397"/>
    <w:rsid w:val="00607963"/>
    <w:rsid w:val="00614ADB"/>
    <w:rsid w:val="00615FF7"/>
    <w:rsid w:val="00621B1A"/>
    <w:rsid w:val="006A60F7"/>
    <w:rsid w:val="006C5BAC"/>
    <w:rsid w:val="006F6935"/>
    <w:rsid w:val="0074713D"/>
    <w:rsid w:val="00772848"/>
    <w:rsid w:val="007F3CE2"/>
    <w:rsid w:val="008452F9"/>
    <w:rsid w:val="00894DBD"/>
    <w:rsid w:val="008D15B3"/>
    <w:rsid w:val="008E60F5"/>
    <w:rsid w:val="00921C96"/>
    <w:rsid w:val="00965E46"/>
    <w:rsid w:val="00994D0F"/>
    <w:rsid w:val="009B61DC"/>
    <w:rsid w:val="00A100A4"/>
    <w:rsid w:val="00A3364E"/>
    <w:rsid w:val="00A9013A"/>
    <w:rsid w:val="00AB5CFB"/>
    <w:rsid w:val="00B00C93"/>
    <w:rsid w:val="00B54FC6"/>
    <w:rsid w:val="00BB6A73"/>
    <w:rsid w:val="00BF32EF"/>
    <w:rsid w:val="00C25959"/>
    <w:rsid w:val="00C56293"/>
    <w:rsid w:val="00C70757"/>
    <w:rsid w:val="00C74899"/>
    <w:rsid w:val="00CA399F"/>
    <w:rsid w:val="00CA57F0"/>
    <w:rsid w:val="00CE1827"/>
    <w:rsid w:val="00D42C7B"/>
    <w:rsid w:val="00D7268B"/>
    <w:rsid w:val="00D773AC"/>
    <w:rsid w:val="00DB568A"/>
    <w:rsid w:val="00DE2863"/>
    <w:rsid w:val="00DE35E3"/>
    <w:rsid w:val="00E675E2"/>
    <w:rsid w:val="00E8381C"/>
    <w:rsid w:val="00EA137E"/>
    <w:rsid w:val="00ED1E42"/>
    <w:rsid w:val="00F422BF"/>
    <w:rsid w:val="00F4471C"/>
    <w:rsid w:val="00F85613"/>
    <w:rsid w:val="00F8642B"/>
    <w:rsid w:val="00FA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ECB304-37EA-4C68-A3FD-235377EA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 Karimi</dc:creator>
  <cp:lastModifiedBy>NP</cp:lastModifiedBy>
  <cp:revision>17</cp:revision>
  <dcterms:created xsi:type="dcterms:W3CDTF">2023-10-31T14:56:00Z</dcterms:created>
  <dcterms:modified xsi:type="dcterms:W3CDTF">2023-10-31T20:37:00Z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3f5cb0cb2a48e87963f2b5a3613e9d547c5842b2fad1660d7b937ba8924d7f6c</vt:lpwstr>
  </property>
</Properties>
</file>